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EF" w:rsidRDefault="00115AF3">
      <w:pPr>
        <w:pStyle w:val="BodyText"/>
        <w:spacing w:before="68" w:line="249" w:lineRule="auto"/>
        <w:ind w:left="3047" w:right="849" w:hanging="1004"/>
      </w:pPr>
      <w:r>
        <w:t>The Office of the Academic Senate Organization</w:t>
      </w:r>
      <w:r>
        <w:rPr>
          <w:spacing w:val="75"/>
        </w:rPr>
        <w:t xml:space="preserve"> </w:t>
      </w:r>
      <w:r>
        <w:t>Chart</w:t>
      </w:r>
    </w:p>
    <w:p w:rsidR="00B320EF" w:rsidRDefault="00B320EF">
      <w:pPr>
        <w:pStyle w:val="BodyText"/>
        <w:rPr>
          <w:sz w:val="20"/>
        </w:rPr>
      </w:pPr>
    </w:p>
    <w:p w:rsidR="00B320EF" w:rsidRDefault="00B320EF">
      <w:pPr>
        <w:pStyle w:val="BodyText"/>
        <w:rPr>
          <w:sz w:val="20"/>
        </w:rPr>
      </w:pPr>
    </w:p>
    <w:p w:rsidR="00B320EF" w:rsidRDefault="00B320EF">
      <w:pPr>
        <w:pStyle w:val="BodyText"/>
        <w:rPr>
          <w:sz w:val="20"/>
        </w:rPr>
      </w:pPr>
    </w:p>
    <w:p w:rsidR="00B320EF" w:rsidRDefault="00B320EF">
      <w:pPr>
        <w:pStyle w:val="BodyText"/>
        <w:rPr>
          <w:sz w:val="20"/>
        </w:rPr>
      </w:pPr>
    </w:p>
    <w:p w:rsidR="00B320EF" w:rsidRDefault="00115AF3">
      <w:pPr>
        <w:pStyle w:val="BodyText"/>
        <w:spacing w:before="5"/>
        <w:rPr>
          <w:sz w:val="18"/>
        </w:rPr>
      </w:pPr>
      <w:bookmarkStart w:id="0" w:name="_GoBack"/>
      <w:bookmarkEnd w:id="0"/>
      <w:r>
        <w:pict>
          <v:group id="_x0000_s1026" style="position:absolute;margin-left:135pt;margin-top:12.6pt;width:405.65pt;height:306.3pt;z-index:1192;mso-wrap-distance-left:0;mso-wrap-distance-right:0;mso-position-horizontal-relative:page" coordorigin="2700,252" coordsize="8113,6126">
            <v:rect id="_x0000_s1050" style="position:absolute;left:3068;top:619;width:1440;height:898" filled="f" strokeweight=".72pt"/>
            <v:rect id="_x0000_s1049" style="position:absolute;left:3068;top:2059;width:1440;height:1070" filled="f" strokeweight=".72pt"/>
            <v:rect id="_x0000_s1048" style="position:absolute;left:2708;top:3499;width:1440;height:720" filled="f" strokeweight=".72pt"/>
            <v:line id="_x0000_s1047" style="position:absolute" from="3423,3139" to="3423,3499" strokeweight=".72pt"/>
            <v:line id="_x0000_s1046" style="position:absolute" from="3783,1517" to="3783,2059" strokeweight=".72pt"/>
            <v:rect id="_x0000_s1045" style="position:absolute;left:5766;top:2419;width:2693;height:3950" filled="f" strokeweight=".72pt"/>
            <v:rect id="_x0000_s1044" style="position:absolute;left:8828;top:979;width:1978;height:1430" filled="f" strokeweight=".72pt"/>
            <v:rect id="_x0000_s1043" style="position:absolute;left:5948;top:259;width:1978;height:538" filled="f" strokeweight=".72pt"/>
            <v:line id="_x0000_s1042" style="position:absolute" from="7926,437" to="9726,437" strokeweight=".72pt"/>
            <v:line id="_x0000_s1041" style="position:absolute" from="9726,437" to="9726,979" strokeweight=".72pt"/>
            <v:rect id="_x0000_s1040" style="position:absolute;left:5948;top:1699;width:2338;height:542" filled="f" strokeweight=".72pt"/>
            <v:line id="_x0000_s1039" style="position:absolute" from="6846,797" to="6846,1699" strokeweight=".72pt"/>
            <v:line id="_x0000_s1038" style="position:absolute" from="6846,2242" to="6846,2419" strokeweight=".72pt"/>
            <v:line id="_x0000_s1037" style="position:absolute" from="5943,437" to="3783,437" strokeweight=".72pt"/>
            <v:line id="_x0000_s1036" style="position:absolute" from="3783,619" to="3783,437" strokeweight=".72pt"/>
            <v:line id="_x0000_s1035" style="position:absolute" from="4503,1157" to="6303,1157" strokeweight=".72pt">
              <v:stroke dashstyle="dot"/>
            </v:line>
            <v:line id="_x0000_s1034" style="position:absolute" from="6303,1157" to="6303,1699" strokeweight=".72pt">
              <v:stroke dashstyle="do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948;top:259;width:1978;height:538" filled="f" stroked="f">
              <v:textbox style="mso-next-textbox:#_x0000_s1033" inset="0,0,0,0">
                <w:txbxContent>
                  <w:p w:rsidR="00B320EF" w:rsidRDefault="00115AF3">
                    <w:pPr>
                      <w:spacing w:before="76"/>
                      <w:ind w:left="2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General Faculty</w:t>
                    </w:r>
                  </w:p>
                </w:txbxContent>
              </v:textbox>
            </v:shape>
            <v:shape id="_x0000_s1032" type="#_x0000_t202" style="position:absolute;left:3068;top:619;width:1440;height:898" filled="f" stroked="f">
              <v:textbox style="mso-next-textbox:#_x0000_s1032" inset="0,0,0,0">
                <w:txbxContent>
                  <w:p w:rsidR="00B320EF" w:rsidRDefault="00115AF3">
                    <w:pPr>
                      <w:spacing w:before="71" w:line="242" w:lineRule="auto"/>
                      <w:ind w:left="177" w:right="169" w:firstLine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Speaker of the Faculty</w:t>
                    </w:r>
                  </w:p>
                </w:txbxContent>
              </v:textbox>
            </v:shape>
            <v:shape id="_x0000_s1031" type="#_x0000_t202" style="position:absolute;left:8828;top:979;width:1978;height:1436" filled="f" stroked="f">
              <v:textbox style="mso-next-textbox:#_x0000_s1031" inset="0,0,0,0">
                <w:txbxContent>
                  <w:p w:rsidR="00B320EF" w:rsidRDefault="00115AF3">
                    <w:pPr>
                      <w:numPr>
                        <w:ilvl w:val="0"/>
                        <w:numId w:val="2"/>
                      </w:numPr>
                      <w:tabs>
                        <w:tab w:val="left" w:pos="506"/>
                        <w:tab w:val="left" w:pos="507"/>
                      </w:tabs>
                      <w:spacing w:before="54" w:line="28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URPTC</w:t>
                    </w:r>
                  </w:p>
                  <w:p w:rsidR="00B320EF" w:rsidRDefault="00115AF3">
                    <w:pPr>
                      <w:numPr>
                        <w:ilvl w:val="0"/>
                        <w:numId w:val="2"/>
                      </w:numPr>
                      <w:tabs>
                        <w:tab w:val="left" w:pos="506"/>
                        <w:tab w:val="left" w:pos="507"/>
                      </w:tabs>
                      <w:spacing w:line="27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FAC</w:t>
                    </w:r>
                  </w:p>
                  <w:p w:rsidR="00B320EF" w:rsidRDefault="00115AF3">
                    <w:pPr>
                      <w:numPr>
                        <w:ilvl w:val="0"/>
                        <w:numId w:val="2"/>
                      </w:numPr>
                      <w:tabs>
                        <w:tab w:val="left" w:pos="506"/>
                        <w:tab w:val="left" w:pos="507"/>
                      </w:tabs>
                      <w:spacing w:line="28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LAC</w:t>
                    </w:r>
                  </w:p>
                </w:txbxContent>
              </v:textbox>
            </v:shape>
            <v:shape id="_x0000_s1030" type="#_x0000_t202" style="position:absolute;left:5948;top:1699;width:2338;height:543" filled="f" stroked="f">
              <v:textbox style="mso-next-textbox:#_x0000_s1030" inset="0,0,0,0">
                <w:txbxContent>
                  <w:p w:rsidR="00B320EF" w:rsidRDefault="00115AF3">
                    <w:pPr>
                      <w:spacing w:before="71"/>
                      <w:ind w:left="32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Academic Senate</w:t>
                    </w:r>
                  </w:p>
                </w:txbxContent>
              </v:textbox>
            </v:shape>
            <v:shape id="_x0000_s1029" type="#_x0000_t202" style="position:absolute;left:3068;top:2059;width:1440;height:1071" filled="f" stroked="f">
              <v:textbox style="mso-next-textbox:#_x0000_s1029" inset="0,0,0,0">
                <w:txbxContent>
                  <w:p w:rsidR="00B320EF" w:rsidRDefault="00115AF3">
                    <w:pPr>
                      <w:spacing w:before="71"/>
                      <w:ind w:left="151" w:right="142" w:firstLine="8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Executive Assistant to the Speaker</w:t>
                    </w:r>
                  </w:p>
                </w:txbxContent>
              </v:textbox>
            </v:shape>
            <v:shape id="_x0000_s1028" type="#_x0000_t202" style="position:absolute;left:5766;top:2414;width:2693;height:3956" filled="f" stroked="f">
              <v:textbox style="mso-next-textbox:#_x0000_s1028" inset="0,0,0,0">
                <w:txbxContent>
                  <w:p w:rsidR="00115AF3" w:rsidRDefault="00115AF3">
                    <w:pPr>
                      <w:numPr>
                        <w:ilvl w:val="0"/>
                        <w:numId w:val="1"/>
                      </w:numPr>
                      <w:tabs>
                        <w:tab w:val="left" w:pos="511"/>
                        <w:tab w:val="left" w:pos="512"/>
                      </w:tabs>
                      <w:spacing w:before="58" w:line="28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COC</w:t>
                    </w:r>
                  </w:p>
                  <w:p w:rsidR="00B320EF" w:rsidRDefault="00115AF3">
                    <w:pPr>
                      <w:numPr>
                        <w:ilvl w:val="0"/>
                        <w:numId w:val="1"/>
                      </w:numPr>
                      <w:tabs>
                        <w:tab w:val="left" w:pos="511"/>
                        <w:tab w:val="left" w:pos="512"/>
                      </w:tabs>
                      <w:spacing w:before="58" w:line="28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SEC</w:t>
                    </w:r>
                  </w:p>
                  <w:p w:rsidR="00B320EF" w:rsidRDefault="00115AF3">
                    <w:pPr>
                      <w:numPr>
                        <w:ilvl w:val="0"/>
                        <w:numId w:val="1"/>
                      </w:numPr>
                      <w:tabs>
                        <w:tab w:val="left" w:pos="511"/>
                        <w:tab w:val="left" w:pos="512"/>
                      </w:tabs>
                      <w:spacing w:line="27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FBAC</w:t>
                    </w:r>
                  </w:p>
                  <w:p w:rsidR="00B320EF" w:rsidRDefault="00115AF3">
                    <w:pPr>
                      <w:numPr>
                        <w:ilvl w:val="0"/>
                        <w:numId w:val="1"/>
                      </w:numPr>
                      <w:tabs>
                        <w:tab w:val="left" w:pos="511"/>
                        <w:tab w:val="left" w:pos="512"/>
                      </w:tabs>
                      <w:spacing w:line="27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FDC</w:t>
                    </w:r>
                  </w:p>
                  <w:p w:rsidR="00B320EF" w:rsidRDefault="00115AF3">
                    <w:pPr>
                      <w:numPr>
                        <w:ilvl w:val="0"/>
                        <w:numId w:val="1"/>
                      </w:numPr>
                      <w:tabs>
                        <w:tab w:val="left" w:pos="511"/>
                        <w:tab w:val="left" w:pos="512"/>
                      </w:tabs>
                      <w:spacing w:line="28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GC</w:t>
                    </w:r>
                  </w:p>
                  <w:p w:rsidR="00B320EF" w:rsidRDefault="00115AF3">
                    <w:pPr>
                      <w:numPr>
                        <w:ilvl w:val="1"/>
                        <w:numId w:val="1"/>
                      </w:numPr>
                      <w:tabs>
                        <w:tab w:val="left" w:pos="1231"/>
                        <w:tab w:val="left" w:pos="1232"/>
                      </w:tabs>
                      <w:spacing w:before="8" w:line="228" w:lineRule="auto"/>
                      <w:ind w:right="403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 xml:space="preserve">Interdisciplinary </w:t>
                    </w:r>
                    <w:r>
                      <w:rPr>
                        <w:sz w:val="16"/>
                      </w:rPr>
                      <w:t>Studies</w:t>
                    </w:r>
                  </w:p>
                  <w:p w:rsidR="00B320EF" w:rsidRDefault="00115AF3">
                    <w:pPr>
                      <w:numPr>
                        <w:ilvl w:val="0"/>
                        <w:numId w:val="1"/>
                      </w:numPr>
                      <w:tabs>
                        <w:tab w:val="left" w:pos="511"/>
                        <w:tab w:val="left" w:pos="512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RSCAPC</w:t>
                    </w:r>
                  </w:p>
                  <w:p w:rsidR="00B320EF" w:rsidRDefault="00115AF3">
                    <w:pPr>
                      <w:numPr>
                        <w:ilvl w:val="0"/>
                        <w:numId w:val="1"/>
                      </w:numPr>
                      <w:tabs>
                        <w:tab w:val="left" w:pos="511"/>
                        <w:tab w:val="left" w:pos="512"/>
                      </w:tabs>
                      <w:spacing w:line="28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UEPC</w:t>
                    </w:r>
                  </w:p>
                  <w:p w:rsidR="00B320EF" w:rsidRDefault="00115AF3">
                    <w:pPr>
                      <w:numPr>
                        <w:ilvl w:val="1"/>
                        <w:numId w:val="1"/>
                      </w:numPr>
                      <w:tabs>
                        <w:tab w:val="left" w:pos="1231"/>
                        <w:tab w:val="left" w:pos="1232"/>
                      </w:tabs>
                      <w:spacing w:line="19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General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Educ.</w:t>
                    </w:r>
                  </w:p>
                  <w:p w:rsidR="00B320EF" w:rsidRDefault="00115AF3">
                    <w:pPr>
                      <w:numPr>
                        <w:ilvl w:val="1"/>
                        <w:numId w:val="1"/>
                      </w:numPr>
                      <w:tabs>
                        <w:tab w:val="left" w:pos="1231"/>
                        <w:tab w:val="left" w:pos="1232"/>
                      </w:tabs>
                      <w:spacing w:line="18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Writing</w:t>
                    </w:r>
                  </w:p>
                  <w:p w:rsidR="00B320EF" w:rsidRDefault="00115AF3">
                    <w:pPr>
                      <w:numPr>
                        <w:ilvl w:val="1"/>
                        <w:numId w:val="1"/>
                      </w:numPr>
                      <w:tabs>
                        <w:tab w:val="left" w:pos="1231"/>
                        <w:tab w:val="left" w:pos="1232"/>
                      </w:tabs>
                      <w:spacing w:before="7" w:line="220" w:lineRule="auto"/>
                      <w:ind w:right="53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Technology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&amp; Learning</w:t>
                    </w:r>
                  </w:p>
                  <w:p w:rsidR="00B320EF" w:rsidRDefault="00115AF3">
                    <w:pPr>
                      <w:numPr>
                        <w:ilvl w:val="1"/>
                        <w:numId w:val="1"/>
                      </w:numPr>
                      <w:tabs>
                        <w:tab w:val="left" w:pos="1231"/>
                        <w:tab w:val="left" w:pos="1232"/>
                      </w:tabs>
                      <w:spacing w:line="188" w:lineRule="exact"/>
                      <w:ind w:right="35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Assessment of Student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Learning</w:t>
                    </w:r>
                  </w:p>
                </w:txbxContent>
              </v:textbox>
            </v:shape>
            <v:shape id="_x0000_s1027" type="#_x0000_t202" style="position:absolute;left:2708;top:3499;width:1440;height:720" filled="f" stroked="f">
              <v:textbox style="mso-next-textbox:#_x0000_s1027" inset="0,0,0,0">
                <w:txbxContent>
                  <w:p w:rsidR="00B320EF" w:rsidRDefault="00115AF3">
                    <w:pPr>
                      <w:spacing w:before="71"/>
                      <w:ind w:left="36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ASC I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320EF">
      <w:type w:val="continuous"/>
      <w:pgSz w:w="12240" w:h="15840"/>
      <w:pgMar w:top="1380" w:right="13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80D49"/>
    <w:multiLevelType w:val="hybridMultilevel"/>
    <w:tmpl w:val="A60A4B08"/>
    <w:lvl w:ilvl="0" w:tplc="C8C84566">
      <w:numFmt w:val="bullet"/>
      <w:lvlText w:val=""/>
      <w:lvlJc w:val="left"/>
      <w:pPr>
        <w:ind w:left="50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1810FE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3968D3D8">
      <w:numFmt w:val="bullet"/>
      <w:lvlText w:val="•"/>
      <w:lvlJc w:val="left"/>
      <w:pPr>
        <w:ind w:left="795" w:hanging="360"/>
      </w:pPr>
      <w:rPr>
        <w:rFonts w:hint="default"/>
      </w:rPr>
    </w:lvl>
    <w:lvl w:ilvl="3" w:tplc="A5B49406">
      <w:numFmt w:val="bullet"/>
      <w:lvlText w:val="•"/>
      <w:lvlJc w:val="left"/>
      <w:pPr>
        <w:ind w:left="943" w:hanging="360"/>
      </w:pPr>
      <w:rPr>
        <w:rFonts w:hint="default"/>
      </w:rPr>
    </w:lvl>
    <w:lvl w:ilvl="4" w:tplc="360270A8">
      <w:numFmt w:val="bullet"/>
      <w:lvlText w:val="•"/>
      <w:lvlJc w:val="left"/>
      <w:pPr>
        <w:ind w:left="1091" w:hanging="360"/>
      </w:pPr>
      <w:rPr>
        <w:rFonts w:hint="default"/>
      </w:rPr>
    </w:lvl>
    <w:lvl w:ilvl="5" w:tplc="5D946D88">
      <w:numFmt w:val="bullet"/>
      <w:lvlText w:val="•"/>
      <w:lvlJc w:val="left"/>
      <w:pPr>
        <w:ind w:left="1238" w:hanging="360"/>
      </w:pPr>
      <w:rPr>
        <w:rFonts w:hint="default"/>
      </w:rPr>
    </w:lvl>
    <w:lvl w:ilvl="6" w:tplc="9BD0FE32">
      <w:numFmt w:val="bullet"/>
      <w:lvlText w:val="•"/>
      <w:lvlJc w:val="left"/>
      <w:pPr>
        <w:ind w:left="1386" w:hanging="360"/>
      </w:pPr>
      <w:rPr>
        <w:rFonts w:hint="default"/>
      </w:rPr>
    </w:lvl>
    <w:lvl w:ilvl="7" w:tplc="5FC225E2">
      <w:numFmt w:val="bullet"/>
      <w:lvlText w:val="•"/>
      <w:lvlJc w:val="left"/>
      <w:pPr>
        <w:ind w:left="1534" w:hanging="360"/>
      </w:pPr>
      <w:rPr>
        <w:rFonts w:hint="default"/>
      </w:rPr>
    </w:lvl>
    <w:lvl w:ilvl="8" w:tplc="CC464164">
      <w:numFmt w:val="bullet"/>
      <w:lvlText w:val="•"/>
      <w:lvlJc w:val="left"/>
      <w:pPr>
        <w:ind w:left="1682" w:hanging="360"/>
      </w:pPr>
      <w:rPr>
        <w:rFonts w:hint="default"/>
      </w:rPr>
    </w:lvl>
  </w:abstractNum>
  <w:abstractNum w:abstractNumId="1" w15:restartNumberingAfterBreak="0">
    <w:nsid w:val="4C621858"/>
    <w:multiLevelType w:val="hybridMultilevel"/>
    <w:tmpl w:val="4852CD20"/>
    <w:lvl w:ilvl="0" w:tplc="B88C85E2">
      <w:numFmt w:val="bullet"/>
      <w:lvlText w:val=""/>
      <w:lvlJc w:val="left"/>
      <w:pPr>
        <w:ind w:left="51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BA2CC1A">
      <w:numFmt w:val="bullet"/>
      <w:lvlText w:val="o"/>
      <w:lvlJc w:val="left"/>
      <w:pPr>
        <w:ind w:left="1231" w:hanging="360"/>
      </w:pPr>
      <w:rPr>
        <w:rFonts w:ascii="Courier New" w:eastAsia="Courier New" w:hAnsi="Courier New" w:cs="Courier New" w:hint="default"/>
        <w:w w:val="99"/>
        <w:sz w:val="16"/>
        <w:szCs w:val="16"/>
      </w:rPr>
    </w:lvl>
    <w:lvl w:ilvl="2" w:tplc="B54224C4">
      <w:numFmt w:val="bullet"/>
      <w:lvlText w:val="•"/>
      <w:lvlJc w:val="left"/>
      <w:pPr>
        <w:ind w:left="1401" w:hanging="360"/>
      </w:pPr>
      <w:rPr>
        <w:rFonts w:hint="default"/>
      </w:rPr>
    </w:lvl>
    <w:lvl w:ilvl="3" w:tplc="D6868FA0">
      <w:numFmt w:val="bullet"/>
      <w:lvlText w:val="•"/>
      <w:lvlJc w:val="left"/>
      <w:pPr>
        <w:ind w:left="1562" w:hanging="360"/>
      </w:pPr>
      <w:rPr>
        <w:rFonts w:hint="default"/>
      </w:rPr>
    </w:lvl>
    <w:lvl w:ilvl="4" w:tplc="67C69174">
      <w:numFmt w:val="bullet"/>
      <w:lvlText w:val="•"/>
      <w:lvlJc w:val="left"/>
      <w:pPr>
        <w:ind w:left="1724" w:hanging="360"/>
      </w:pPr>
      <w:rPr>
        <w:rFonts w:hint="default"/>
      </w:rPr>
    </w:lvl>
    <w:lvl w:ilvl="5" w:tplc="A09616DE">
      <w:numFmt w:val="bullet"/>
      <w:lvlText w:val="•"/>
      <w:lvlJc w:val="left"/>
      <w:pPr>
        <w:ind w:left="1885" w:hanging="360"/>
      </w:pPr>
      <w:rPr>
        <w:rFonts w:hint="default"/>
      </w:rPr>
    </w:lvl>
    <w:lvl w:ilvl="6" w:tplc="9ADEB136">
      <w:numFmt w:val="bullet"/>
      <w:lvlText w:val="•"/>
      <w:lvlJc w:val="left"/>
      <w:pPr>
        <w:ind w:left="2047" w:hanging="360"/>
      </w:pPr>
      <w:rPr>
        <w:rFonts w:hint="default"/>
      </w:rPr>
    </w:lvl>
    <w:lvl w:ilvl="7" w:tplc="F306F188">
      <w:numFmt w:val="bullet"/>
      <w:lvlText w:val="•"/>
      <w:lvlJc w:val="left"/>
      <w:pPr>
        <w:ind w:left="2208" w:hanging="360"/>
      </w:pPr>
      <w:rPr>
        <w:rFonts w:hint="default"/>
      </w:rPr>
    </w:lvl>
    <w:lvl w:ilvl="8" w:tplc="A9D03ED4">
      <w:numFmt w:val="bullet"/>
      <w:lvlText w:val="•"/>
      <w:lvlJc w:val="left"/>
      <w:pPr>
        <w:ind w:left="23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20EF"/>
    <w:rsid w:val="00115AF3"/>
    <w:rsid w:val="00B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60639238"/>
  <w15:docId w15:val="{BAEC23E0-56A5-4D5B-9D99-E1E7EFAD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5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AS-OrganiztionChart</vt:lpstr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AS-OrganiztionChart</dc:title>
  <cp:lastModifiedBy>Isabel Silveira Pierce</cp:lastModifiedBy>
  <cp:revision>3</cp:revision>
  <cp:lastPrinted>2017-02-07T17:37:00Z</cp:lastPrinted>
  <dcterms:created xsi:type="dcterms:W3CDTF">2017-02-07T09:36:00Z</dcterms:created>
  <dcterms:modified xsi:type="dcterms:W3CDTF">2017-02-07T17:38:00Z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2017-02-07T00:00:00Z</vt:filetime>
  </property>
</Properties>
</file>